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1D1C" w:rsidRPr="00481D1C" w:rsidRDefault="00481D1C" w:rsidP="00481D1C">
      <w:pPr>
        <w:shd w:val="clear" w:color="auto" w:fill="FFFFFF"/>
        <w:spacing w:before="300" w:after="150" w:line="570" w:lineRule="atLeast"/>
        <w:outlineLvl w:val="2"/>
        <w:rPr>
          <w:rFonts w:ascii="Arial" w:eastAsia="Times New Roman" w:hAnsi="Arial" w:cs="Arial"/>
          <w:b/>
          <w:bCs/>
          <w:color w:val="35475C"/>
          <w:sz w:val="38"/>
          <w:szCs w:val="38"/>
          <w:lang w:eastAsia="en-IN"/>
        </w:rPr>
      </w:pPr>
      <w:bookmarkStart w:id="0" w:name="_GoBack"/>
      <w:bookmarkEnd w:id="0"/>
      <w:proofErr w:type="spellStart"/>
      <w:r w:rsidRPr="00481D1C">
        <w:rPr>
          <w:rFonts w:ascii="Arial" w:eastAsia="Times New Roman" w:hAnsi="Arial" w:cs="Arial"/>
          <w:b/>
          <w:bCs/>
          <w:color w:val="35475C"/>
          <w:sz w:val="38"/>
          <w:szCs w:val="38"/>
          <w:lang w:eastAsia="en-IN"/>
        </w:rPr>
        <w:t>SmartSDLC</w:t>
      </w:r>
      <w:proofErr w:type="spellEnd"/>
      <w:r w:rsidRPr="00481D1C">
        <w:rPr>
          <w:rFonts w:ascii="Arial" w:eastAsia="Times New Roman" w:hAnsi="Arial" w:cs="Arial"/>
          <w:b/>
          <w:bCs/>
          <w:color w:val="35475C"/>
          <w:sz w:val="38"/>
          <w:szCs w:val="38"/>
          <w:lang w:eastAsia="en-IN"/>
        </w:rPr>
        <w:t xml:space="preserve"> – AI-Enhanced Software Development Lifecycle</w:t>
      </w:r>
    </w:p>
    <w:p w:rsidR="00481D1C" w:rsidRPr="00481D1C" w:rsidRDefault="00481D1C" w:rsidP="00481D1C">
      <w:pPr>
        <w:shd w:val="clear" w:color="auto" w:fill="FFFFFF"/>
        <w:spacing w:after="150" w:line="240" w:lineRule="auto"/>
        <w:rPr>
          <w:rFonts w:ascii="Arial" w:eastAsia="Times New Roman" w:hAnsi="Arial" w:cs="Arial"/>
          <w:color w:val="35475C"/>
          <w:sz w:val="24"/>
          <w:szCs w:val="24"/>
          <w:lang w:eastAsia="en-IN"/>
        </w:rPr>
      </w:pPr>
      <w:r w:rsidRPr="00481D1C">
        <w:rPr>
          <w:rFonts w:ascii="Arial" w:eastAsia="Times New Roman" w:hAnsi="Arial" w:cs="Arial"/>
          <w:color w:val="35475C"/>
          <w:sz w:val="24"/>
          <w:szCs w:val="24"/>
          <w:lang w:eastAsia="en-IN"/>
        </w:rPr>
        <w:t>Category: Generative AI with IBM</w:t>
      </w:r>
    </w:p>
    <w:p w:rsidR="00481D1C" w:rsidRDefault="00481D1C" w:rsidP="00481D1C">
      <w:pPr>
        <w:pStyle w:val="projectdesciption"/>
        <w:shd w:val="clear" w:color="auto" w:fill="FFFFFF"/>
        <w:spacing w:before="0" w:beforeAutospacing="0" w:after="150" w:afterAutospacing="0"/>
        <w:rPr>
          <w:rFonts w:ascii="Arial" w:hAnsi="Arial" w:cs="Arial"/>
          <w:color w:val="35475C"/>
        </w:rPr>
      </w:pPr>
      <w:r>
        <w:rPr>
          <w:rFonts w:ascii="Arial" w:hAnsi="Arial" w:cs="Arial"/>
          <w:color w:val="35475C"/>
        </w:rPr>
        <w:t>Project Description:</w:t>
      </w:r>
    </w:p>
    <w:p w:rsidR="00481D1C" w:rsidRDefault="00481D1C" w:rsidP="00481D1C">
      <w:pPr>
        <w:pStyle w:val="NormalWeb"/>
        <w:shd w:val="clear" w:color="auto" w:fill="FFFFFF"/>
        <w:spacing w:before="0" w:beforeAutospacing="0" w:after="0" w:afterAutospacing="0"/>
        <w:jc w:val="both"/>
        <w:rPr>
          <w:rFonts w:ascii="Arial" w:hAnsi="Arial" w:cs="Arial"/>
          <w:color w:val="000000"/>
        </w:rPr>
      </w:pPr>
      <w:r>
        <w:rPr>
          <w:rFonts w:ascii="Arial" w:hAnsi="Arial" w:cs="Arial"/>
          <w:color w:val="000000"/>
        </w:rPr>
        <w:t xml:space="preserve">The </w:t>
      </w:r>
      <w:proofErr w:type="spellStart"/>
      <w:r>
        <w:rPr>
          <w:rFonts w:ascii="Arial" w:hAnsi="Arial" w:cs="Arial"/>
          <w:b/>
          <w:bCs/>
          <w:color w:val="000000"/>
        </w:rPr>
        <w:t>SmartSDLC</w:t>
      </w:r>
      <w:proofErr w:type="spellEnd"/>
      <w:r>
        <w:rPr>
          <w:rFonts w:ascii="Arial" w:hAnsi="Arial" w:cs="Arial"/>
          <w:color w:val="000000"/>
        </w:rPr>
        <w:t xml:space="preserve"> project is an AI-enhanced platform designed to automate and streamline the </w:t>
      </w:r>
      <w:r>
        <w:rPr>
          <w:rFonts w:ascii="Arial" w:hAnsi="Arial" w:cs="Arial"/>
          <w:b/>
          <w:bCs/>
          <w:color w:val="000000"/>
        </w:rPr>
        <w:t>Software Development Lifecycle (SDLC)</w:t>
      </w:r>
      <w:r>
        <w:rPr>
          <w:rFonts w:ascii="Arial" w:hAnsi="Arial" w:cs="Arial"/>
          <w:color w:val="000000"/>
        </w:rPr>
        <w:t xml:space="preserve"> using advanced technologies like </w:t>
      </w:r>
      <w:r>
        <w:rPr>
          <w:rFonts w:ascii="Arial" w:hAnsi="Arial" w:cs="Arial"/>
          <w:b/>
          <w:bCs/>
          <w:color w:val="000000"/>
        </w:rPr>
        <w:t xml:space="preserve">IBM </w:t>
      </w:r>
      <w:proofErr w:type="spellStart"/>
      <w:r>
        <w:rPr>
          <w:rFonts w:ascii="Arial" w:hAnsi="Arial" w:cs="Arial"/>
          <w:b/>
          <w:bCs/>
          <w:color w:val="000000"/>
        </w:rPr>
        <w:t>Watsonx</w:t>
      </w:r>
      <w:proofErr w:type="spellEnd"/>
      <w:r>
        <w:rPr>
          <w:rFonts w:ascii="Arial" w:hAnsi="Arial" w:cs="Arial"/>
          <w:color w:val="000000"/>
        </w:rPr>
        <w:t xml:space="preserve">, </w:t>
      </w:r>
      <w:proofErr w:type="spellStart"/>
      <w:r>
        <w:rPr>
          <w:rFonts w:ascii="Arial" w:hAnsi="Arial" w:cs="Arial"/>
          <w:b/>
          <w:bCs/>
          <w:color w:val="000000"/>
        </w:rPr>
        <w:t>FastAPI</w:t>
      </w:r>
      <w:proofErr w:type="spellEnd"/>
      <w:r>
        <w:rPr>
          <w:rFonts w:ascii="Arial" w:hAnsi="Arial" w:cs="Arial"/>
          <w:color w:val="000000"/>
        </w:rPr>
        <w:t xml:space="preserve">, </w:t>
      </w:r>
      <w:proofErr w:type="spellStart"/>
      <w:r>
        <w:rPr>
          <w:rFonts w:ascii="Arial" w:hAnsi="Arial" w:cs="Arial"/>
          <w:b/>
          <w:bCs/>
          <w:color w:val="000000"/>
        </w:rPr>
        <w:t>LangChain</w:t>
      </w:r>
      <w:proofErr w:type="spellEnd"/>
      <w:r>
        <w:rPr>
          <w:rFonts w:ascii="Arial" w:hAnsi="Arial" w:cs="Arial"/>
          <w:color w:val="000000"/>
        </w:rPr>
        <w:t xml:space="preserve">, and </w:t>
      </w:r>
      <w:proofErr w:type="spellStart"/>
      <w:r>
        <w:rPr>
          <w:rFonts w:ascii="Arial" w:hAnsi="Arial" w:cs="Arial"/>
          <w:b/>
          <w:bCs/>
          <w:color w:val="000000"/>
        </w:rPr>
        <w:t>Streamlit</w:t>
      </w:r>
      <w:proofErr w:type="spellEnd"/>
      <w:r>
        <w:rPr>
          <w:rFonts w:ascii="Arial" w:hAnsi="Arial" w:cs="Arial"/>
          <w:color w:val="000000"/>
        </w:rPr>
        <w:t xml:space="preserve">. It integrates </w:t>
      </w:r>
      <w:r>
        <w:rPr>
          <w:rFonts w:ascii="Arial" w:hAnsi="Arial" w:cs="Arial"/>
          <w:b/>
          <w:bCs/>
          <w:color w:val="000000"/>
        </w:rPr>
        <w:t>generative AI</w:t>
      </w:r>
      <w:r>
        <w:rPr>
          <w:rFonts w:ascii="Arial" w:hAnsi="Arial" w:cs="Arial"/>
          <w:color w:val="000000"/>
        </w:rPr>
        <w:t xml:space="preserve"> to handle key SDLC phases, including requirement analysis, code generation, test case creation, bug fixing, and documentation. The platform features a </w:t>
      </w:r>
      <w:r>
        <w:rPr>
          <w:rFonts w:ascii="Arial" w:hAnsi="Arial" w:cs="Arial"/>
          <w:b/>
          <w:bCs/>
          <w:color w:val="000000"/>
        </w:rPr>
        <w:t>user-friendly interface</w:t>
      </w:r>
      <w:r>
        <w:rPr>
          <w:rFonts w:ascii="Arial" w:hAnsi="Arial" w:cs="Arial"/>
          <w:color w:val="000000"/>
        </w:rPr>
        <w:t xml:space="preserve"> that allows users to upload PDFs, generate structured requirements, and transform natural language prompts into functional code.</w:t>
      </w:r>
    </w:p>
    <w:p w:rsidR="00481D1C" w:rsidRDefault="00481D1C" w:rsidP="00481D1C">
      <w:pPr>
        <w:pStyle w:val="NormalWeb"/>
        <w:shd w:val="clear" w:color="auto" w:fill="FFFFFF"/>
        <w:spacing w:before="0" w:beforeAutospacing="0" w:after="0" w:afterAutospacing="0"/>
        <w:jc w:val="both"/>
        <w:rPr>
          <w:rFonts w:ascii="Arial" w:hAnsi="Arial" w:cs="Arial"/>
          <w:color w:val="35475C"/>
          <w:sz w:val="21"/>
          <w:szCs w:val="21"/>
        </w:rPr>
      </w:pPr>
    </w:p>
    <w:p w:rsidR="00481D1C" w:rsidRDefault="00481D1C" w:rsidP="00481D1C">
      <w:pPr>
        <w:pStyle w:val="NormalWeb"/>
        <w:shd w:val="clear" w:color="auto" w:fill="FFFFFF"/>
        <w:spacing w:before="0" w:beforeAutospacing="0" w:after="0" w:afterAutospacing="0"/>
        <w:jc w:val="both"/>
        <w:rPr>
          <w:rFonts w:ascii="Arial" w:hAnsi="Arial" w:cs="Arial"/>
          <w:color w:val="35475C"/>
          <w:sz w:val="21"/>
          <w:szCs w:val="21"/>
        </w:rPr>
      </w:pPr>
      <w:r>
        <w:rPr>
          <w:rFonts w:ascii="Arial" w:hAnsi="Arial" w:cs="Arial"/>
          <w:b/>
          <w:bCs/>
          <w:color w:val="000000"/>
        </w:rPr>
        <w:t>Scenario 1: Requirement Upload and Classification</w:t>
      </w:r>
    </w:p>
    <w:p w:rsidR="00481D1C" w:rsidRDefault="00481D1C" w:rsidP="00481D1C">
      <w:pPr>
        <w:pStyle w:val="NormalWeb"/>
        <w:shd w:val="clear" w:color="auto" w:fill="FFFFFF"/>
        <w:spacing w:before="240" w:beforeAutospacing="0" w:after="240" w:afterAutospacing="0"/>
        <w:jc w:val="both"/>
        <w:rPr>
          <w:rFonts w:ascii="Arial" w:hAnsi="Arial" w:cs="Arial"/>
          <w:color w:val="000000"/>
        </w:rPr>
      </w:pPr>
      <w:r>
        <w:rPr>
          <w:rFonts w:ascii="Arial" w:hAnsi="Arial" w:cs="Arial"/>
          <w:b/>
          <w:bCs/>
          <w:color w:val="000000"/>
        </w:rPr>
        <w:t>Requirement Upload and Classification</w:t>
      </w:r>
      <w:r>
        <w:rPr>
          <w:rFonts w:ascii="Arial" w:hAnsi="Arial" w:cs="Arial"/>
          <w:color w:val="000000"/>
        </w:rPr>
        <w:t xml:space="preserve">, the platform simplifies the complex task of requirement gathering by allowing users to upload PDF documents containing raw, unstructured text. The backend extracts content using </w:t>
      </w:r>
      <w:proofErr w:type="spellStart"/>
      <w:r>
        <w:rPr>
          <w:rFonts w:ascii="Arial" w:hAnsi="Arial" w:cs="Arial"/>
          <w:color w:val="000000"/>
        </w:rPr>
        <w:t>PyMuPDF</w:t>
      </w:r>
      <w:proofErr w:type="spellEnd"/>
      <w:r>
        <w:rPr>
          <w:rFonts w:ascii="Arial" w:hAnsi="Arial" w:cs="Arial"/>
          <w:color w:val="000000"/>
        </w:rPr>
        <w:t xml:space="preserve"> and leverages IBM </w:t>
      </w:r>
      <w:proofErr w:type="spellStart"/>
      <w:r>
        <w:rPr>
          <w:rFonts w:ascii="Arial" w:hAnsi="Arial" w:cs="Arial"/>
          <w:color w:val="000000"/>
        </w:rPr>
        <w:t>Watsonx’s</w:t>
      </w:r>
      <w:proofErr w:type="spellEnd"/>
      <w:r>
        <w:rPr>
          <w:rFonts w:ascii="Arial" w:hAnsi="Arial" w:cs="Arial"/>
          <w:color w:val="000000"/>
        </w:rPr>
        <w:t xml:space="preserve"> Granite-20B AI model to classify each sentence into specific SDLC phases such as Requirements, Design, Development, Testing, or Deployment. These classified inputs are then transformed into structured user stories, enabling clear planning and traceability. The frontend displays this output in an organized, readable format grouped by phase, significantly improving clarity and saving manual effort.</w:t>
      </w:r>
    </w:p>
    <w:p w:rsidR="00481D1C" w:rsidRDefault="00481D1C" w:rsidP="00481D1C">
      <w:pPr>
        <w:pStyle w:val="NormalWeb"/>
        <w:spacing w:before="0" w:beforeAutospacing="0" w:after="0" w:afterAutospacing="0"/>
        <w:jc w:val="both"/>
      </w:pPr>
      <w:r>
        <w:rPr>
          <w:rFonts w:ascii="Arial" w:hAnsi="Arial" w:cs="Arial"/>
          <w:b/>
          <w:bCs/>
          <w:color w:val="000000"/>
        </w:rPr>
        <w:t>Scenario 2: AI Code Generator</w:t>
      </w:r>
    </w:p>
    <w:p w:rsidR="00481D1C" w:rsidRDefault="00481D1C" w:rsidP="00481D1C">
      <w:pPr>
        <w:pStyle w:val="NormalWeb"/>
        <w:spacing w:before="0" w:beforeAutospacing="0" w:after="0" w:afterAutospacing="0"/>
        <w:jc w:val="both"/>
      </w:pPr>
      <w:r>
        <w:rPr>
          <w:rFonts w:ascii="Arial" w:hAnsi="Arial" w:cs="Arial"/>
          <w:b/>
          <w:bCs/>
          <w:color w:val="000000"/>
        </w:rPr>
        <w:br/>
        <w:t>AI Code Generator</w:t>
      </w:r>
      <w:r>
        <w:rPr>
          <w:rFonts w:ascii="Arial" w:hAnsi="Arial" w:cs="Arial"/>
          <w:color w:val="000000"/>
        </w:rPr>
        <w:t xml:space="preserve">, addresses the development phase, where developers can input natural language prompts or structured user stories. These prompts are sent to the </w:t>
      </w:r>
      <w:proofErr w:type="spellStart"/>
      <w:r>
        <w:rPr>
          <w:rFonts w:ascii="Arial" w:hAnsi="Arial" w:cs="Arial"/>
          <w:color w:val="000000"/>
        </w:rPr>
        <w:t>Watsonx</w:t>
      </w:r>
      <w:proofErr w:type="spellEnd"/>
      <w:r>
        <w:rPr>
          <w:rFonts w:ascii="Arial" w:hAnsi="Arial" w:cs="Arial"/>
          <w:color w:val="000000"/>
        </w:rPr>
        <w:t xml:space="preserve"> model, which generates contextually relevant, production-ready code. This reduces the time needed for boilerplate or prototype creation and enhances coding efficiency. The code is presented in a clean, syntax-highlighted format on the frontend, ready for use or further enhancement.</w:t>
      </w:r>
    </w:p>
    <w:p w:rsidR="00481D1C" w:rsidRDefault="00481D1C" w:rsidP="00481D1C">
      <w:pPr>
        <w:pStyle w:val="NormalWeb"/>
        <w:shd w:val="clear" w:color="auto" w:fill="FFFFFF"/>
        <w:spacing w:before="0" w:beforeAutospacing="0" w:after="0" w:afterAutospacing="0"/>
        <w:jc w:val="both"/>
        <w:rPr>
          <w:rFonts w:ascii="Arial" w:hAnsi="Arial" w:cs="Arial"/>
          <w:color w:val="35475C"/>
          <w:sz w:val="21"/>
          <w:szCs w:val="21"/>
        </w:rPr>
      </w:pPr>
      <w:r>
        <w:rPr>
          <w:rFonts w:ascii="Arial" w:hAnsi="Arial" w:cs="Arial"/>
          <w:color w:val="35475C"/>
        </w:rPr>
        <w:br/>
      </w:r>
      <w:r>
        <w:rPr>
          <w:rFonts w:ascii="Arial" w:hAnsi="Arial" w:cs="Arial"/>
          <w:b/>
          <w:bCs/>
          <w:color w:val="000000"/>
        </w:rPr>
        <w:t>Scenario 3: Bug Fixer</w:t>
      </w:r>
    </w:p>
    <w:p w:rsidR="00481D1C" w:rsidRDefault="00481D1C" w:rsidP="00481D1C">
      <w:pPr>
        <w:pStyle w:val="NormalWeb"/>
        <w:shd w:val="clear" w:color="auto" w:fill="FFFFFF"/>
        <w:spacing w:before="240" w:beforeAutospacing="0" w:after="240" w:afterAutospacing="0"/>
        <w:jc w:val="both"/>
        <w:rPr>
          <w:rFonts w:ascii="Arial" w:hAnsi="Arial" w:cs="Arial"/>
          <w:color w:val="35475C"/>
          <w:sz w:val="21"/>
          <w:szCs w:val="21"/>
        </w:rPr>
      </w:pPr>
      <w:r>
        <w:rPr>
          <w:rFonts w:ascii="Arial" w:hAnsi="Arial" w:cs="Arial"/>
          <w:b/>
          <w:bCs/>
          <w:color w:val="000000"/>
        </w:rPr>
        <w:t>Bug Fixer</w:t>
      </w:r>
      <w:r>
        <w:rPr>
          <w:rFonts w:ascii="Arial" w:hAnsi="Arial" w:cs="Arial"/>
          <w:color w:val="000000"/>
        </w:rPr>
        <w:t xml:space="preserve">, the platform supports debugging by accepting code snippets in languages such as Python or JavaScript. Upon receiving the buggy code, the </w:t>
      </w:r>
      <w:proofErr w:type="spellStart"/>
      <w:r>
        <w:rPr>
          <w:rFonts w:ascii="Arial" w:hAnsi="Arial" w:cs="Arial"/>
          <w:color w:val="000000"/>
        </w:rPr>
        <w:t>Watsonx</w:t>
      </w:r>
      <w:proofErr w:type="spellEnd"/>
      <w:r>
        <w:rPr>
          <w:rFonts w:ascii="Arial" w:hAnsi="Arial" w:cs="Arial"/>
          <w:color w:val="000000"/>
        </w:rPr>
        <w:t xml:space="preserve"> AI </w:t>
      </w:r>
      <w:proofErr w:type="spellStart"/>
      <w:r>
        <w:rPr>
          <w:rFonts w:ascii="Arial" w:hAnsi="Arial" w:cs="Arial"/>
          <w:color w:val="000000"/>
        </w:rPr>
        <w:t>analyzes</w:t>
      </w:r>
      <w:proofErr w:type="spellEnd"/>
      <w:r>
        <w:rPr>
          <w:rFonts w:ascii="Arial" w:hAnsi="Arial" w:cs="Arial"/>
          <w:color w:val="000000"/>
        </w:rPr>
        <w:t xml:space="preserve"> it for both syntactical and logical errors and returns an optimized version. This not only assists developers in identifying mistakes without extensive manual reviews but also provides immediate, corrected code directly in the frontend for comparison.</w:t>
      </w:r>
    </w:p>
    <w:p w:rsidR="00481D1C" w:rsidRPr="00481D1C" w:rsidRDefault="00481D1C" w:rsidP="00481D1C">
      <w:pPr>
        <w:shd w:val="clear" w:color="auto" w:fill="FFFFFF"/>
        <w:spacing w:before="300" w:after="150" w:line="570" w:lineRule="atLeast"/>
        <w:outlineLvl w:val="2"/>
        <w:rPr>
          <w:rFonts w:ascii="Arial" w:eastAsia="Times New Roman" w:hAnsi="Arial" w:cs="Arial"/>
          <w:b/>
          <w:bCs/>
          <w:color w:val="35475C"/>
          <w:sz w:val="38"/>
          <w:szCs w:val="38"/>
          <w:lang w:eastAsia="en-IN"/>
        </w:rPr>
      </w:pPr>
      <w:r w:rsidRPr="00481D1C">
        <w:rPr>
          <w:rFonts w:ascii="Arial" w:eastAsia="Times New Roman" w:hAnsi="Arial" w:cs="Arial"/>
          <w:b/>
          <w:bCs/>
          <w:color w:val="35475C"/>
          <w:sz w:val="38"/>
          <w:szCs w:val="38"/>
          <w:lang w:eastAsia="en-IN"/>
        </w:rPr>
        <w:t>Architecture</w:t>
      </w:r>
    </w:p>
    <w:p w:rsidR="00481D1C" w:rsidRPr="00481D1C" w:rsidRDefault="00481D1C" w:rsidP="00481D1C">
      <w:pPr>
        <w:shd w:val="clear" w:color="auto" w:fill="FFFFFF"/>
        <w:spacing w:after="0" w:line="330" w:lineRule="atLeast"/>
        <w:jc w:val="both"/>
        <w:rPr>
          <w:rFonts w:ascii="Arial" w:eastAsia="Times New Roman" w:hAnsi="Arial" w:cs="Arial"/>
          <w:color w:val="35475C"/>
          <w:sz w:val="21"/>
          <w:szCs w:val="21"/>
          <w:lang w:eastAsia="en-IN"/>
        </w:rPr>
      </w:pPr>
      <w:r w:rsidRPr="00481D1C">
        <w:rPr>
          <w:rFonts w:ascii="Arial" w:eastAsia="Times New Roman" w:hAnsi="Arial" w:cs="Arial"/>
          <w:noProof/>
          <w:color w:val="35475C"/>
          <w:sz w:val="21"/>
          <w:szCs w:val="21"/>
          <w:lang w:eastAsia="en-IN"/>
        </w:rPr>
        <w:lastRenderedPageBreak/>
        <w:drawing>
          <wp:inline distT="0" distB="0" distL="0" distR="0">
            <wp:extent cx="3714750" cy="2476500"/>
            <wp:effectExtent l="0" t="0" r="0" b="0"/>
            <wp:docPr id="1" name="Picture 1" descr="https://lh7-rt.googleusercontent.com/docsz/AD_4nXdaYFaH0s6hu-mcrIauWmdBJTPpJmOCaBAmx35xFb1zzSHEJub7g3iaXBYmj5l75bsEXbE3R8sYaBFy6SzJNB5JXlGrxDGmyY6YU2r-A0cLIIdvos8FqeDKD_LrZyoXKVFsOAlA2vtxtGlagSV3G_M?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aYFaH0s6hu-mcrIauWmdBJTPpJmOCaBAmx35xFb1zzSHEJub7g3iaXBYmj5l75bsEXbE3R8sYaBFy6SzJNB5JXlGrxDGmyY6YU2r-A0cLIIdvos8FqeDKD_LrZyoXKVFsOAlA2vtxtGlagSV3G_M?key=PMEDaw7oHvNTaxPOhXpGT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4750" cy="2476500"/>
                    </a:xfrm>
                    <a:prstGeom prst="rect">
                      <a:avLst/>
                    </a:prstGeom>
                    <a:noFill/>
                    <a:ln>
                      <a:noFill/>
                    </a:ln>
                  </pic:spPr>
                </pic:pic>
              </a:graphicData>
            </a:graphic>
          </wp:inline>
        </w:drawing>
      </w:r>
    </w:p>
    <w:p w:rsidR="00481D1C" w:rsidRPr="00DA5E0A" w:rsidRDefault="00481D1C" w:rsidP="00DA5E0A">
      <w:pPr>
        <w:pStyle w:val="Heading4"/>
        <w:shd w:val="clear" w:color="auto" w:fill="FFFFFF"/>
        <w:spacing w:before="240" w:after="40"/>
        <w:jc w:val="both"/>
        <w:rPr>
          <w:rFonts w:ascii="Arial" w:hAnsi="Arial" w:cs="Arial"/>
          <w:color w:val="35475C"/>
          <w:sz w:val="27"/>
          <w:szCs w:val="27"/>
        </w:rPr>
      </w:pPr>
    </w:p>
    <w:p w:rsidR="00DA5E0A" w:rsidRPr="00DA5E0A" w:rsidRDefault="00DA5E0A" w:rsidP="00DA5E0A">
      <w:pPr>
        <w:spacing w:after="0" w:line="240" w:lineRule="auto"/>
        <w:jc w:val="both"/>
        <w:textAlignment w:val="baseline"/>
        <w:rPr>
          <w:rFonts w:ascii="Arial" w:eastAsia="Times New Roman" w:hAnsi="Arial" w:cs="Arial"/>
          <w:b/>
          <w:bCs/>
          <w:color w:val="000000"/>
          <w:sz w:val="21"/>
          <w:szCs w:val="21"/>
          <w:lang w:eastAsia="en-IN"/>
        </w:rPr>
      </w:pPr>
      <w:r w:rsidRPr="00DA5E0A">
        <w:rPr>
          <w:rFonts w:ascii="Arial" w:eastAsia="Times New Roman" w:hAnsi="Arial" w:cs="Arial"/>
          <w:b/>
          <w:bCs/>
          <w:color w:val="000000"/>
          <w:sz w:val="24"/>
          <w:szCs w:val="24"/>
          <w:lang w:eastAsia="en-IN"/>
        </w:rPr>
        <w:t xml:space="preserve">Generating </w:t>
      </w:r>
      <w:proofErr w:type="spellStart"/>
      <w:r w:rsidRPr="00DA5E0A">
        <w:rPr>
          <w:rFonts w:ascii="Arial" w:eastAsia="Times New Roman" w:hAnsi="Arial" w:cs="Arial"/>
          <w:b/>
          <w:bCs/>
          <w:color w:val="000000"/>
          <w:sz w:val="24"/>
          <w:szCs w:val="24"/>
          <w:lang w:eastAsia="en-IN"/>
        </w:rPr>
        <w:t>Watsonx</w:t>
      </w:r>
      <w:proofErr w:type="spellEnd"/>
      <w:r w:rsidRPr="00DA5E0A">
        <w:rPr>
          <w:rFonts w:ascii="Arial" w:eastAsia="Times New Roman" w:hAnsi="Arial" w:cs="Arial"/>
          <w:b/>
          <w:bCs/>
          <w:color w:val="000000"/>
          <w:sz w:val="24"/>
          <w:szCs w:val="24"/>
          <w:lang w:eastAsia="en-IN"/>
        </w:rPr>
        <w:t xml:space="preserve"> </w:t>
      </w:r>
      <w:proofErr w:type="spellStart"/>
      <w:r w:rsidRPr="00DA5E0A">
        <w:rPr>
          <w:rFonts w:ascii="Arial" w:eastAsia="Times New Roman" w:hAnsi="Arial" w:cs="Arial"/>
          <w:b/>
          <w:bCs/>
          <w:color w:val="000000"/>
          <w:sz w:val="24"/>
          <w:szCs w:val="24"/>
          <w:lang w:eastAsia="en-IN"/>
        </w:rPr>
        <w:t>ai</w:t>
      </w:r>
      <w:proofErr w:type="spellEnd"/>
      <w:r w:rsidRPr="00DA5E0A">
        <w:rPr>
          <w:rFonts w:ascii="Arial" w:eastAsia="Times New Roman" w:hAnsi="Arial" w:cs="Arial"/>
          <w:b/>
          <w:bCs/>
          <w:color w:val="000000"/>
          <w:sz w:val="24"/>
          <w:szCs w:val="24"/>
          <w:lang w:eastAsia="en-IN"/>
        </w:rPr>
        <w:t xml:space="preserve"> API key</w:t>
      </w:r>
    </w:p>
    <w:p w:rsidR="00DA5E0A" w:rsidRPr="00DA5E0A" w:rsidRDefault="00DA5E0A" w:rsidP="00DA5E0A">
      <w:pPr>
        <w:shd w:val="clear" w:color="auto" w:fill="FFFFFF"/>
        <w:spacing w:after="0" w:line="240" w:lineRule="auto"/>
        <w:ind w:left="720"/>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943600" cy="2286000"/>
            <wp:effectExtent l="0" t="0" r="0" b="0"/>
            <wp:docPr id="11" name="Picture 11" descr="https://lh7-rt.googleusercontent.com/docsz/AD_4nXeweyd6vkik3MBpVCoj_zyUSXBgonnEXd5LlKp4mFgv6lC_C02-5UiK4_iX-zCPsqaC-ZK9eUlI640ufKSc_j-ksl6Y5N0Ci-gxr_0fEgMIyJyADfwk51GoAwlMIPD9usrd6rOYPqhIslCXvN92mw?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weyd6vkik3MBpVCoj_zyUSXBgonnEXd5LlKp4mFgv6lC_C02-5UiK4_iX-zCPsqaC-ZK9eUlI640ufKSc_j-ksl6Y5N0Ci-gxr_0fEgMIyJyADfwk51GoAwlMIPD9usrd6rOYPqhIslCXvN92mw?key=PMEDaw7oHvNTaxPOhXpGT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pacing w:after="0" w:line="240" w:lineRule="auto"/>
        <w:jc w:val="both"/>
        <w:textAlignment w:val="baseline"/>
        <w:rPr>
          <w:rFonts w:ascii="Arial" w:eastAsia="Times New Roman" w:hAnsi="Arial" w:cs="Arial"/>
          <w:b/>
          <w:bCs/>
          <w:color w:val="000000"/>
          <w:sz w:val="21"/>
          <w:szCs w:val="21"/>
          <w:lang w:eastAsia="en-IN"/>
        </w:rPr>
      </w:pPr>
      <w:r w:rsidRPr="00DA5E0A">
        <w:rPr>
          <w:rFonts w:ascii="Arial" w:eastAsia="Times New Roman" w:hAnsi="Arial" w:cs="Arial"/>
          <w:b/>
          <w:bCs/>
          <w:color w:val="000000"/>
          <w:sz w:val="24"/>
          <w:szCs w:val="24"/>
          <w:lang w:eastAsia="en-IN"/>
        </w:rPr>
        <w:t>Selecting the model</w:t>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ind w:left="720"/>
        <w:jc w:val="both"/>
        <w:rPr>
          <w:rFonts w:ascii="Arial" w:eastAsia="Times New Roman" w:hAnsi="Arial" w:cs="Arial"/>
          <w:color w:val="35475C"/>
          <w:sz w:val="21"/>
          <w:szCs w:val="21"/>
          <w:lang w:eastAsia="en-IN"/>
        </w:rPr>
      </w:pPr>
      <w:r w:rsidRPr="00DA5E0A">
        <w:rPr>
          <w:rFonts w:ascii="Arial" w:eastAsia="Times New Roman" w:hAnsi="Arial" w:cs="Arial"/>
          <w:b/>
          <w:bCs/>
          <w:noProof/>
          <w:color w:val="000000"/>
          <w:sz w:val="24"/>
          <w:szCs w:val="24"/>
          <w:bdr w:val="none" w:sz="0" w:space="0" w:color="auto" w:frame="1"/>
          <w:lang w:eastAsia="en-IN"/>
        </w:rPr>
        <w:drawing>
          <wp:inline distT="0" distB="0" distL="0" distR="0">
            <wp:extent cx="5943600" cy="2524125"/>
            <wp:effectExtent l="0" t="0" r="0" b="9525"/>
            <wp:docPr id="10" name="Picture 10" descr="https://lh7-rt.googleusercontent.com/docsz/AD_4nXdR_80JjYtmnDn2tqwrotdLXdtllcLMGCpp-6o1u9wmfBZz52v2tO2JI-OmbdmLeigpoZegLVVh6VNc2u0lTdujh5F2Eby0-U8fXUyQh9jXuIshYdH_gcT5sXXXVE-xyJxgdALSTNInkV6MLqqjGw?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R_80JjYtmnDn2tqwrotdLXdtllcLMGCpp-6o1u9wmfBZz52v2tO2JI-OmbdmLeigpoZegLVVh6VNc2u0lTdujh5F2Eby0-U8fXUyQh9jXuIshYdH_gcT5sXXXVE-xyJxgdALSTNInkV6MLqqjGw?key=PMEDaw7oHvNTaxPOhXpGT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DA5E0A" w:rsidRPr="00DA5E0A" w:rsidRDefault="00DA5E0A" w:rsidP="00DA5E0A">
      <w:pPr>
        <w:pStyle w:val="NormalWeb"/>
        <w:spacing w:before="0" w:beforeAutospacing="0" w:after="240" w:afterAutospacing="0"/>
        <w:ind w:left="1080"/>
        <w:jc w:val="both"/>
        <w:textAlignment w:val="baseline"/>
        <w:rPr>
          <w:rFonts w:ascii="Arial" w:hAnsi="Arial" w:cs="Arial"/>
          <w:color w:val="000000"/>
          <w:sz w:val="21"/>
          <w:szCs w:val="21"/>
        </w:rPr>
      </w:pPr>
    </w:p>
    <w:p w:rsidR="00DA5E0A" w:rsidRPr="00DA5E0A" w:rsidRDefault="00DA5E0A" w:rsidP="00DA5E0A">
      <w:pPr>
        <w:shd w:val="clear" w:color="auto" w:fill="FFFFFF"/>
        <w:spacing w:after="240" w:line="240" w:lineRule="auto"/>
        <w:jc w:val="both"/>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943600" cy="2543175"/>
            <wp:effectExtent l="0" t="0" r="0" b="9525"/>
            <wp:docPr id="13" name="Picture 13" descr="https://lh7-rt.googleusercontent.com/docsz/AD_4nXcxs1PA1Mv656P4jHiVwhQCL4A1H9mQUgYmx2iI0uu_NPZNilHGjom_gsZwx9NtWa3n0Zx1XM1SQEHynlJGjdU_h48FHtoO0xAzj3-2Sjicq-uOLr5WuJAtAzC5uusQirdCzR9wtGtq9mIMObQUoQI?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cxs1PA1Mv656P4jHiVwhQCL4A1H9mQUgYmx2iI0uu_NPZNilHGjom_gsZwx9NtWa3n0Zx1XM1SQEHynlJGjdU_h48FHtoO0xAzj3-2Sjicq-uOLr5WuJAtAzC5uusQirdCzR9wtGtq9mIMObQUoQI?key=PMEDaw7oHvNTaxPOhXpGT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DA5E0A" w:rsidRPr="00DA5E0A" w:rsidRDefault="00DA5E0A" w:rsidP="00DA5E0A">
      <w:pPr>
        <w:shd w:val="clear" w:color="auto" w:fill="FFFFFF"/>
        <w:spacing w:before="240" w:after="240" w:line="240" w:lineRule="auto"/>
        <w:jc w:val="both"/>
        <w:rPr>
          <w:rFonts w:ascii="Arial" w:eastAsia="Times New Roman" w:hAnsi="Arial" w:cs="Arial"/>
          <w:color w:val="35475C"/>
          <w:sz w:val="21"/>
          <w:szCs w:val="21"/>
          <w:lang w:eastAsia="en-IN"/>
        </w:rPr>
      </w:pPr>
      <w:r w:rsidRPr="00DA5E0A">
        <w:rPr>
          <w:rFonts w:ascii="Arial" w:eastAsia="Times New Roman" w:hAnsi="Arial" w:cs="Arial"/>
          <w:b/>
          <w:bCs/>
          <w:color w:val="000000"/>
          <w:sz w:val="24"/>
          <w:szCs w:val="24"/>
          <w:lang w:eastAsia="en-IN"/>
        </w:rPr>
        <w:t>Output: Fast API Backend</w:t>
      </w:r>
    </w:p>
    <w:p w:rsidR="00DA5E0A" w:rsidRPr="00DA5E0A" w:rsidRDefault="00DA5E0A" w:rsidP="00DA5E0A">
      <w:pPr>
        <w:shd w:val="clear" w:color="auto" w:fill="FFFFFF"/>
        <w:spacing w:before="240" w:after="24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943600" cy="2533650"/>
            <wp:effectExtent l="0" t="0" r="0" b="0"/>
            <wp:docPr id="12" name="Picture 12" descr="https://lh7-rt.googleusercontent.com/docsz/AD_4nXfpx6xh_h5rCgk_Mw6hO8saEqDJUaPGjMSRyJ7NhGVW3W1kJq6nMBuHTJbcIQNXi_oM_SL08F8ZTbFXf8FTboyIWseFm58I2wKBzrzCQTulIRW3JWoNNHLpEkCmOsFRotMYa8oDmDs0H8ykMTvuaPQ?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px6xh_h5rCgk_Mw6hO8saEqDJUaPGjMSRyJ7NhGVW3W1kJq6nMBuHTJbcIQNXi_oM_SL08F8ZTbFXf8FTboyIWseFm58I2wKBzrzCQTulIRW3JWoNNHLpEkCmOsFRotMYa8oDmDs0H8ykMTvuaPQ?key=PMEDaw7oHvNTaxPOhXpGT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DA5E0A" w:rsidRDefault="00DA5E0A" w:rsidP="00DA5E0A">
      <w:pPr>
        <w:pStyle w:val="Heading4"/>
        <w:shd w:val="clear" w:color="auto" w:fill="FFFFFF"/>
        <w:spacing w:before="240" w:after="40"/>
        <w:jc w:val="both"/>
        <w:rPr>
          <w:rFonts w:ascii="Arial" w:hAnsi="Arial" w:cs="Arial"/>
          <w:color w:val="35475C"/>
          <w:sz w:val="27"/>
          <w:szCs w:val="27"/>
        </w:rPr>
      </w:pPr>
      <w:r>
        <w:rPr>
          <w:rFonts w:ascii="Arial" w:hAnsi="Arial" w:cs="Arial"/>
          <w:color w:val="000000"/>
        </w:rPr>
        <w:t>1: Set Up a Virtual Environment</w:t>
      </w:r>
    </w:p>
    <w:p w:rsidR="00DA5E0A" w:rsidRDefault="00DA5E0A" w:rsidP="00DA5E0A">
      <w:pPr>
        <w:shd w:val="clear" w:color="auto" w:fill="FFFFFF"/>
        <w:spacing w:after="200" w:line="240" w:lineRule="auto"/>
        <w:jc w:val="center"/>
        <w:rPr>
          <w:rFonts w:ascii="Arial" w:eastAsia="Times New Roman" w:hAnsi="Arial" w:cs="Arial"/>
          <w:i/>
          <w:iCs/>
          <w:color w:val="1F497D"/>
          <w:sz w:val="24"/>
          <w:szCs w:val="24"/>
          <w:lang w:eastAsia="en-IN"/>
        </w:rPr>
      </w:pPr>
    </w:p>
    <w:p w:rsidR="00DA5E0A" w:rsidRDefault="00DA5E0A" w:rsidP="00DA5E0A">
      <w:pPr>
        <w:pStyle w:val="NormalWeb"/>
        <w:numPr>
          <w:ilvl w:val="0"/>
          <w:numId w:val="7"/>
        </w:numPr>
        <w:spacing w:before="240" w:beforeAutospacing="0" w:after="0" w:afterAutospacing="0"/>
        <w:ind w:left="1080"/>
        <w:jc w:val="both"/>
        <w:textAlignment w:val="baseline"/>
        <w:rPr>
          <w:rFonts w:ascii="Arial" w:hAnsi="Arial" w:cs="Arial"/>
          <w:color w:val="000000"/>
          <w:sz w:val="21"/>
          <w:szCs w:val="21"/>
        </w:rPr>
      </w:pPr>
      <w:r>
        <w:rPr>
          <w:rFonts w:ascii="Arial" w:hAnsi="Arial" w:cs="Arial"/>
          <w:color w:val="000000"/>
        </w:rPr>
        <w:t>Create a Python virtual environment to manage dependencies and avoid conflicts with other projects.</w:t>
      </w:r>
    </w:p>
    <w:p w:rsidR="00DA5E0A" w:rsidRDefault="00DA5E0A" w:rsidP="00DA5E0A">
      <w:pPr>
        <w:pStyle w:val="NormalWeb"/>
        <w:numPr>
          <w:ilvl w:val="0"/>
          <w:numId w:val="7"/>
        </w:numPr>
        <w:spacing w:before="0" w:beforeAutospacing="0" w:after="240" w:afterAutospacing="0"/>
        <w:ind w:left="1080"/>
        <w:jc w:val="both"/>
        <w:textAlignment w:val="baseline"/>
        <w:rPr>
          <w:rFonts w:ascii="Arial" w:hAnsi="Arial" w:cs="Arial"/>
          <w:color w:val="000000"/>
          <w:sz w:val="21"/>
          <w:szCs w:val="21"/>
        </w:rPr>
      </w:pPr>
      <w:r>
        <w:rPr>
          <w:rFonts w:ascii="Arial" w:hAnsi="Arial" w:cs="Arial"/>
          <w:color w:val="000000"/>
        </w:rPr>
        <w:t>Activate the environment and install dependencies listed in requirements.txt to ensure all libraries (</w:t>
      </w:r>
      <w:proofErr w:type="spellStart"/>
      <w:r>
        <w:rPr>
          <w:rFonts w:ascii="Arial" w:hAnsi="Arial" w:cs="Arial"/>
          <w:color w:val="000000"/>
        </w:rPr>
        <w:t>FastAPI</w:t>
      </w:r>
      <w:proofErr w:type="spellEnd"/>
      <w:r>
        <w:rPr>
          <w:rFonts w:ascii="Arial" w:hAnsi="Arial" w:cs="Arial"/>
          <w:color w:val="000000"/>
        </w:rPr>
        <w:t xml:space="preserve">, </w:t>
      </w:r>
      <w:proofErr w:type="spellStart"/>
      <w:r>
        <w:rPr>
          <w:rFonts w:ascii="Arial" w:hAnsi="Arial" w:cs="Arial"/>
          <w:color w:val="000000"/>
        </w:rPr>
        <w:t>Streamlit</w:t>
      </w:r>
      <w:proofErr w:type="spellEnd"/>
      <w:r>
        <w:rPr>
          <w:rFonts w:ascii="Arial" w:hAnsi="Arial" w:cs="Arial"/>
          <w:color w:val="000000"/>
        </w:rPr>
        <w:t xml:space="preserve">, </w:t>
      </w:r>
      <w:proofErr w:type="spellStart"/>
      <w:r>
        <w:rPr>
          <w:rFonts w:ascii="Arial" w:hAnsi="Arial" w:cs="Arial"/>
          <w:color w:val="000000"/>
        </w:rPr>
        <w:t>Watsonx</w:t>
      </w:r>
      <w:proofErr w:type="spellEnd"/>
      <w:r>
        <w:rPr>
          <w:rFonts w:ascii="Arial" w:hAnsi="Arial" w:cs="Arial"/>
          <w:color w:val="000000"/>
        </w:rPr>
        <w:t xml:space="preserve"> SDK, etc.) are available.</w:t>
      </w:r>
    </w:p>
    <w:p w:rsidR="00DA5E0A" w:rsidRDefault="00DA5E0A" w:rsidP="00DA5E0A">
      <w:pPr>
        <w:pStyle w:val="Heading4"/>
        <w:shd w:val="clear" w:color="auto" w:fill="FFFFFF"/>
        <w:spacing w:before="240" w:after="40"/>
        <w:jc w:val="both"/>
        <w:rPr>
          <w:rFonts w:ascii="Arial" w:hAnsi="Arial" w:cs="Arial"/>
          <w:color w:val="35475C"/>
          <w:sz w:val="27"/>
          <w:szCs w:val="27"/>
        </w:rPr>
      </w:pPr>
      <w:r>
        <w:rPr>
          <w:rFonts w:ascii="Arial" w:hAnsi="Arial" w:cs="Arial"/>
          <w:color w:val="000000"/>
        </w:rPr>
        <w:t>2: Configure Environment Variables</w:t>
      </w:r>
    </w:p>
    <w:p w:rsidR="00DA5E0A" w:rsidRDefault="00DA5E0A" w:rsidP="00DA5E0A">
      <w:pPr>
        <w:pStyle w:val="NormalWeb"/>
        <w:numPr>
          <w:ilvl w:val="0"/>
          <w:numId w:val="8"/>
        </w:numPr>
        <w:spacing w:before="240" w:beforeAutospacing="0" w:after="0" w:afterAutospacing="0"/>
        <w:jc w:val="both"/>
        <w:textAlignment w:val="baseline"/>
        <w:rPr>
          <w:rFonts w:ascii="Arial" w:hAnsi="Arial" w:cs="Arial"/>
          <w:color w:val="000000"/>
          <w:sz w:val="21"/>
          <w:szCs w:val="21"/>
        </w:rPr>
      </w:pPr>
      <w:r>
        <w:rPr>
          <w:rFonts w:ascii="Arial" w:hAnsi="Arial" w:cs="Arial"/>
          <w:color w:val="000000"/>
        </w:rPr>
        <w:t xml:space="preserve">Set environment variables for sensitive data such as </w:t>
      </w:r>
      <w:r>
        <w:rPr>
          <w:rFonts w:ascii="Arial" w:hAnsi="Arial" w:cs="Arial"/>
          <w:b/>
          <w:bCs/>
          <w:color w:val="000000"/>
        </w:rPr>
        <w:t xml:space="preserve">IBM </w:t>
      </w:r>
      <w:proofErr w:type="spellStart"/>
      <w:r>
        <w:rPr>
          <w:rFonts w:ascii="Arial" w:hAnsi="Arial" w:cs="Arial"/>
          <w:b/>
          <w:bCs/>
          <w:color w:val="000000"/>
        </w:rPr>
        <w:t>Watsonx</w:t>
      </w:r>
      <w:proofErr w:type="spellEnd"/>
      <w:r>
        <w:rPr>
          <w:rFonts w:ascii="Arial" w:hAnsi="Arial" w:cs="Arial"/>
          <w:b/>
          <w:bCs/>
          <w:color w:val="000000"/>
        </w:rPr>
        <w:t xml:space="preserve"> API key</w:t>
      </w:r>
      <w:r>
        <w:rPr>
          <w:rFonts w:ascii="Arial" w:hAnsi="Arial" w:cs="Arial"/>
          <w:color w:val="000000"/>
        </w:rPr>
        <w:t xml:space="preserve">, </w:t>
      </w:r>
      <w:r>
        <w:rPr>
          <w:rFonts w:ascii="Arial" w:hAnsi="Arial" w:cs="Arial"/>
          <w:b/>
          <w:bCs/>
          <w:color w:val="000000"/>
        </w:rPr>
        <w:t>model IDs</w:t>
      </w:r>
      <w:r>
        <w:rPr>
          <w:rFonts w:ascii="Arial" w:hAnsi="Arial" w:cs="Arial"/>
          <w:color w:val="000000"/>
        </w:rPr>
        <w:t>, and database URLs.</w:t>
      </w:r>
    </w:p>
    <w:p w:rsidR="00DA5E0A" w:rsidRDefault="00DA5E0A" w:rsidP="00DA5E0A">
      <w:pPr>
        <w:pStyle w:val="NormalWeb"/>
        <w:numPr>
          <w:ilvl w:val="0"/>
          <w:numId w:val="8"/>
        </w:numPr>
        <w:spacing w:before="0" w:beforeAutospacing="0" w:after="0" w:afterAutospacing="0"/>
        <w:jc w:val="both"/>
        <w:textAlignment w:val="baseline"/>
        <w:rPr>
          <w:rFonts w:ascii="Arial" w:hAnsi="Arial" w:cs="Arial"/>
          <w:color w:val="000000"/>
          <w:sz w:val="21"/>
          <w:szCs w:val="21"/>
        </w:rPr>
      </w:pPr>
      <w:r>
        <w:rPr>
          <w:rFonts w:ascii="Arial" w:hAnsi="Arial" w:cs="Arial"/>
          <w:color w:val="000000"/>
        </w:rPr>
        <w:t xml:space="preserve">Create </w:t>
      </w:r>
      <w:proofErr w:type="gramStart"/>
      <w:r>
        <w:rPr>
          <w:rFonts w:ascii="Arial" w:hAnsi="Arial" w:cs="Arial"/>
          <w:color w:val="000000"/>
        </w:rPr>
        <w:t>a</w:t>
      </w:r>
      <w:proofErr w:type="gramEnd"/>
      <w:r>
        <w:rPr>
          <w:rFonts w:ascii="Arial" w:hAnsi="Arial" w:cs="Arial"/>
          <w:color w:val="000000"/>
        </w:rPr>
        <w:t xml:space="preserve"> .</w:t>
      </w:r>
      <w:proofErr w:type="spellStart"/>
      <w:r>
        <w:rPr>
          <w:rFonts w:ascii="Arial" w:hAnsi="Arial" w:cs="Arial"/>
          <w:color w:val="000000"/>
        </w:rPr>
        <w:t>env</w:t>
      </w:r>
      <w:proofErr w:type="spellEnd"/>
      <w:r>
        <w:rPr>
          <w:rFonts w:ascii="Arial" w:hAnsi="Arial" w:cs="Arial"/>
          <w:color w:val="000000"/>
        </w:rPr>
        <w:t xml:space="preserve"> file in your project root to securely store and load these settings during runtime.</w:t>
      </w:r>
    </w:p>
    <w:p w:rsidR="00DA5E0A" w:rsidRDefault="00DA5E0A" w:rsidP="00DA5E0A">
      <w:pPr>
        <w:pStyle w:val="NormalWeb"/>
        <w:numPr>
          <w:ilvl w:val="1"/>
          <w:numId w:val="9"/>
        </w:numPr>
        <w:spacing w:before="0" w:beforeAutospacing="0" w:after="0" w:afterAutospacing="0"/>
        <w:jc w:val="both"/>
        <w:textAlignment w:val="baseline"/>
        <w:rPr>
          <w:rFonts w:ascii="Arial" w:hAnsi="Arial" w:cs="Arial"/>
          <w:color w:val="000000"/>
          <w:sz w:val="21"/>
          <w:szCs w:val="21"/>
        </w:rPr>
      </w:pPr>
      <w:r>
        <w:rPr>
          <w:rFonts w:ascii="Arial" w:hAnsi="Arial" w:cs="Arial"/>
          <w:color w:val="000000"/>
        </w:rPr>
        <w:t>WATSONX_API_KEY=</w:t>
      </w:r>
      <w:proofErr w:type="spellStart"/>
      <w:r>
        <w:rPr>
          <w:rFonts w:ascii="Arial" w:hAnsi="Arial" w:cs="Arial"/>
          <w:color w:val="000000"/>
        </w:rPr>
        <w:t>your_ibm_key_here</w:t>
      </w:r>
      <w:proofErr w:type="spellEnd"/>
    </w:p>
    <w:p w:rsidR="00DA5E0A" w:rsidRDefault="00DA5E0A" w:rsidP="00DA5E0A">
      <w:pPr>
        <w:pStyle w:val="NormalWeb"/>
        <w:numPr>
          <w:ilvl w:val="1"/>
          <w:numId w:val="9"/>
        </w:numPr>
        <w:spacing w:before="0" w:beforeAutospacing="0" w:after="0" w:afterAutospacing="0"/>
        <w:jc w:val="both"/>
        <w:textAlignment w:val="baseline"/>
        <w:rPr>
          <w:rFonts w:ascii="Arial" w:hAnsi="Arial" w:cs="Arial"/>
          <w:color w:val="000000"/>
          <w:sz w:val="21"/>
          <w:szCs w:val="21"/>
        </w:rPr>
      </w:pPr>
      <w:r>
        <w:rPr>
          <w:rFonts w:ascii="Arial" w:hAnsi="Arial" w:cs="Arial"/>
          <w:color w:val="000000"/>
        </w:rPr>
        <w:t>WATSONX_PROJECT_ID=</w:t>
      </w:r>
      <w:proofErr w:type="spellStart"/>
      <w:r>
        <w:rPr>
          <w:rFonts w:ascii="Arial" w:hAnsi="Arial" w:cs="Arial"/>
          <w:color w:val="000000"/>
        </w:rPr>
        <w:t>your_project_id</w:t>
      </w:r>
      <w:proofErr w:type="spellEnd"/>
    </w:p>
    <w:p w:rsidR="00DA5E0A" w:rsidRDefault="00DA5E0A" w:rsidP="00DA5E0A">
      <w:pPr>
        <w:pStyle w:val="NormalWeb"/>
        <w:numPr>
          <w:ilvl w:val="1"/>
          <w:numId w:val="9"/>
        </w:numPr>
        <w:spacing w:before="0" w:beforeAutospacing="0" w:after="0" w:afterAutospacing="0"/>
        <w:jc w:val="both"/>
        <w:textAlignment w:val="baseline"/>
        <w:rPr>
          <w:rFonts w:ascii="Arial" w:hAnsi="Arial" w:cs="Arial"/>
          <w:color w:val="000000"/>
          <w:sz w:val="21"/>
          <w:szCs w:val="21"/>
        </w:rPr>
      </w:pPr>
      <w:r>
        <w:rPr>
          <w:rFonts w:ascii="Arial" w:hAnsi="Arial" w:cs="Arial"/>
          <w:color w:val="000000"/>
        </w:rPr>
        <w:lastRenderedPageBreak/>
        <w:t>WATSONX_MODEL_ID=granite-20b-code-instruct</w:t>
      </w:r>
    </w:p>
    <w:p w:rsidR="00DA5E0A" w:rsidRDefault="00DA5E0A" w:rsidP="00DA5E0A">
      <w:pPr>
        <w:shd w:val="clear" w:color="auto" w:fill="FFFFFF"/>
        <w:spacing w:after="200" w:line="240" w:lineRule="auto"/>
        <w:jc w:val="center"/>
        <w:rPr>
          <w:rFonts w:ascii="Arial" w:hAnsi="Arial" w:cs="Arial"/>
          <w:color w:val="000000"/>
          <w:shd w:val="clear" w:color="auto" w:fill="FFFFFF"/>
        </w:rPr>
      </w:pPr>
      <w:r>
        <w:rPr>
          <w:rFonts w:ascii="Arial" w:hAnsi="Arial" w:cs="Arial"/>
          <w:color w:val="000000"/>
          <w:shd w:val="clear" w:color="auto" w:fill="FFFFFF"/>
        </w:rPr>
        <w:t>These values are loaded using python-</w:t>
      </w:r>
      <w:proofErr w:type="spellStart"/>
      <w:r>
        <w:rPr>
          <w:rFonts w:ascii="Arial" w:hAnsi="Arial" w:cs="Arial"/>
          <w:color w:val="000000"/>
          <w:shd w:val="clear" w:color="auto" w:fill="FFFFFF"/>
        </w:rPr>
        <w:t>dotenv</w:t>
      </w:r>
      <w:proofErr w:type="spellEnd"/>
      <w:r>
        <w:rPr>
          <w:rFonts w:ascii="Arial" w:hAnsi="Arial" w:cs="Arial"/>
          <w:color w:val="000000"/>
          <w:shd w:val="clear" w:color="auto" w:fill="FFFFFF"/>
        </w:rPr>
        <w:t xml:space="preserve"> inside your backend</w:t>
      </w:r>
    </w:p>
    <w:p w:rsidR="00DA5E0A" w:rsidRPr="00DA5E0A" w:rsidRDefault="00DA5E0A" w:rsidP="00DA5E0A">
      <w:pPr>
        <w:shd w:val="clear" w:color="auto" w:fill="FFFFFF"/>
        <w:spacing w:after="0" w:line="240" w:lineRule="auto"/>
        <w:ind w:right="1021"/>
        <w:jc w:val="both"/>
        <w:rPr>
          <w:rFonts w:ascii="Arial" w:eastAsia="Times New Roman" w:hAnsi="Arial" w:cs="Arial"/>
          <w:color w:val="35475C"/>
          <w:sz w:val="21"/>
          <w:szCs w:val="21"/>
          <w:lang w:eastAsia="en-IN"/>
        </w:rPr>
      </w:pPr>
      <w:r w:rsidRPr="00DA5E0A">
        <w:rPr>
          <w:rFonts w:ascii="Arial" w:eastAsia="Times New Roman" w:hAnsi="Arial" w:cs="Arial"/>
          <w:b/>
          <w:bCs/>
          <w:color w:val="000000"/>
          <w:sz w:val="24"/>
          <w:szCs w:val="24"/>
          <w:lang w:eastAsia="en-IN"/>
        </w:rPr>
        <w:t>The web application will open in the web browser:</w:t>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r w:rsidRPr="00DA5E0A">
        <w:rPr>
          <w:rFonts w:ascii="Arial" w:eastAsia="Times New Roman" w:hAnsi="Arial" w:cs="Arial"/>
          <w:color w:val="35475C"/>
          <w:sz w:val="24"/>
          <w:szCs w:val="24"/>
          <w:shd w:val="clear" w:color="auto" w:fill="FFFFFF"/>
          <w:lang w:eastAsia="en-IN"/>
        </w:rPr>
        <w:br/>
      </w: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514975" cy="2362200"/>
            <wp:effectExtent l="0" t="0" r="9525" b="0"/>
            <wp:docPr id="25" name="Picture 25" descr="https://lh7-rt.googleusercontent.com/docsz/AD_4nXdpoIJPamrjskXpQ2GisI71tQZmDvIsinypFUt-kkifVwffB2geKZ7xi7oM-oaqfRj1EoCCzQBL3EDvXp98hf63KMKwOI_6E5qJOE2QyLdl3keTgFENNSieBRpGSkZd1p7WkeenDVXLBksXh14Hoc0?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poIJPamrjskXpQ2GisI71tQZmDvIsinypFUt-kkifVwffB2geKZ7xi7oM-oaqfRj1EoCCzQBL3EDvXp98hf63KMKwOI_6E5qJOE2QyLdl3keTgFENNSieBRpGSkZd1p7WkeenDVXLBksXh14Hoc0?key=PMEDaw7oHvNTaxPOhXpGT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14975" cy="236220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314950" cy="2257425"/>
            <wp:effectExtent l="0" t="0" r="0" b="9525"/>
            <wp:docPr id="24" name="Picture 24" descr="https://lh7-rt.googleusercontent.com/docsz/AD_4nXfXkvxTB9vPDN3p6qmgCiUdMKXkf0SuROClZm9BRXTLaAS4uP9jf71cjxosuNEQIsvSgGVsajmCYSjYSvRySh4Mh5QUiQFTHTWWwMZO91oW_JzYGM52NLxDTlM5UqUfRjkNV861BoWp46i0bz0qkvQ?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fXkvxTB9vPDN3p6qmgCiUdMKXkf0SuROClZm9BRXTLaAS4uP9jf71cjxosuNEQIsvSgGVsajmCYSjYSvRySh4Mh5QUiQFTHTWWwMZO91oW_JzYGM52NLxDTlM5UqUfRjkNV861BoWp46i0bz0qkvQ?key=PMEDaw7oHvNTaxPOhXpG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4950" cy="2257425"/>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lastRenderedPageBreak/>
        <w:drawing>
          <wp:inline distT="0" distB="0" distL="0" distR="0">
            <wp:extent cx="5172075" cy="2209800"/>
            <wp:effectExtent l="0" t="0" r="9525" b="0"/>
            <wp:docPr id="23" name="Picture 23" descr="https://lh7-rt.googleusercontent.com/docsz/AD_4nXdc1FGtH-qqXBu98HtjvILufZyTVCwlXSeM3UgwRznoGSndEDcpRpnP6AOAyDabrvQ5GYuLO8FiMW7Y5EmOotvtZIFJEDrYNorTEdbW0h9pijRwr_yKD2UbENGRrrNHSG50pmmcMf2Ql3y5dXrzxA?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c1FGtH-qqXBu98HtjvILufZyTVCwlXSeM3UgwRznoGSndEDcpRpnP6AOAyDabrvQ5GYuLO8FiMW7Y5EmOotvtZIFJEDrYNorTEdbW0h9pijRwr_yKD2UbENGRrrNHSG50pmmcMf2Ql3y5dXrzxA?key=PMEDaw7oHvNTaxPOhXpGT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72075" cy="220980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353050" cy="2247900"/>
            <wp:effectExtent l="0" t="0" r="0" b="0"/>
            <wp:docPr id="22" name="Picture 22" descr="https://lh7-rt.googleusercontent.com/docsz/AD_4nXcBBqdY0iFlViKFBn7dZdDywHu6mo1gBKB0_nhvxC_yChf7HSdnDZ2QwOCzBGGMDtQCxUVlgP0n792b5Njqm_bZ5sT1Neo5eIGwhti8NSbggkQVyyo7zRbKto9w2MA7C_-t9fHYm_z3tYKlxxICYV4?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cBBqdY0iFlViKFBn7dZdDywHu6mo1gBKB0_nhvxC_yChf7HSdnDZ2QwOCzBGGMDtQCxUVlgP0n792b5Njqm_bZ5sT1Neo5eIGwhti8NSbggkQVyyo7zRbKto9w2MA7C_-t9fHYm_z3tYKlxxICYV4?key=PMEDaw7oHvNTaxPOhXpGT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3050" cy="224790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305425" cy="2266950"/>
            <wp:effectExtent l="0" t="0" r="9525" b="0"/>
            <wp:docPr id="21" name="Picture 21" descr="https://lh7-rt.googleusercontent.com/docsz/AD_4nXcJ4dwW7sK7_0l9YcstsztImL3wLkXPuZ6ejWnwCopTCqF48MXpvxqlzTr7-YvhEyVwasLKwvCN47x4-se-EL1eghW-HrquXP_pl12tpU8j9KUtj87whkOjuxyCQNvhfEphbVMbK0WEW6E2DjEgfLw?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cJ4dwW7sK7_0l9YcstsztImL3wLkXPuZ6ejWnwCopTCqF48MXpvxqlzTr7-YvhEyVwasLKwvCN47x4-se-EL1eghW-HrquXP_pl12tpU8j9KUtj87whkOjuxyCQNvhfEphbVMbK0WEW6E2DjEgfLw?key=PMEDaw7oHvNTaxPOhXpGT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5425" cy="226695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lastRenderedPageBreak/>
        <w:drawing>
          <wp:inline distT="0" distB="0" distL="0" distR="0">
            <wp:extent cx="5524500" cy="2352675"/>
            <wp:effectExtent l="0" t="0" r="0" b="9525"/>
            <wp:docPr id="20" name="Picture 20" descr="https://lh7-rt.googleusercontent.com/docsz/AD_4nXeqeJEM2IDzaKoptT3W6nxIXHUK_XaNlPQYIDc2lvTDHT7gYbatHE-auiodDZ5mK4zW3bPVUoSCxZgV34x1VU8PTQTW5thfRStZmFWp7YdY8Mp8Qz54JrKJXRPQn6jaqxMXF6PYaJaQ7KKeIyZUh_Y?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eqeJEM2IDzaKoptT3W6nxIXHUK_XaNlPQYIDc2lvTDHT7gYbatHE-auiodDZ5mK4zW3bPVUoSCxZgV34x1VU8PTQTW5thfRStZmFWp7YdY8Mp8Qz54JrKJXRPQn6jaqxMXF6PYaJaQ7KKeIyZUh_Y?key=PMEDaw7oHvNTaxPOhXpGT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24500" cy="2352675"/>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381625" cy="2257425"/>
            <wp:effectExtent l="0" t="0" r="9525" b="9525"/>
            <wp:docPr id="19" name="Picture 19" descr="https://lh7-rt.googleusercontent.com/docsz/AD_4nXfaqCapjJQThLybwde5GpodKEu_dN4R9xFJr-LYjD-Ec9lh-KaUEy8GymGMKmMWDi1ornl5foNOo2SgLB-Y3USnyHH53fOu4-3vHHYnAsqAn3IuZcJcYziDx1PwRKdRxUpGDzJ3FRK31VgilQwhYF0?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aqCapjJQThLybwde5GpodKEu_dN4R9xFJr-LYjD-Ec9lh-KaUEy8GymGMKmMWDi1ornl5foNOo2SgLB-Y3USnyHH53fOu4-3vHHYnAsqAn3IuZcJcYziDx1PwRKdRxUpGDzJ3FRK31VgilQwhYF0?key=PMEDaw7oHvNTaxPOhXpGT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1625" cy="2257425"/>
                    </a:xfrm>
                    <a:prstGeom prst="rect">
                      <a:avLst/>
                    </a:prstGeom>
                    <a:noFill/>
                    <a:ln>
                      <a:noFill/>
                    </a:ln>
                  </pic:spPr>
                </pic:pic>
              </a:graphicData>
            </a:graphic>
          </wp:inline>
        </w:drawing>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b/>
          <w:bCs/>
          <w:noProof/>
          <w:color w:val="000000"/>
          <w:sz w:val="24"/>
          <w:szCs w:val="24"/>
          <w:bdr w:val="none" w:sz="0" w:space="0" w:color="auto" w:frame="1"/>
          <w:lang w:eastAsia="en-IN"/>
        </w:rPr>
        <w:drawing>
          <wp:inline distT="0" distB="0" distL="0" distR="0">
            <wp:extent cx="5600700" cy="2381250"/>
            <wp:effectExtent l="0" t="0" r="0" b="0"/>
            <wp:docPr id="18" name="Picture 18" descr="https://lh7-rt.googleusercontent.com/docsz/AD_4nXeZOhslCPNf6uV9DQMzpU7dsRALYKrlHHCeaMeoyd7mzsNXlgN1tWtbvgImJSzb_W3Xfb6tidSGRowG3QXUvSb6nVpRujW1MmVPZyrpfxkl4-m_638h4jKCqK9nKrjeWUpywjCIYuVGrrnJijNYGUQ?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ZOhslCPNf6uV9DQMzpU7dsRALYKrlHHCeaMeoyd7mzsNXlgN1tWtbvgImJSzb_W3Xfb6tidSGRowG3QXUvSb6nVpRujW1MmVPZyrpfxkl4-m_638h4jKCqK9nKrjeWUpywjCIYuVGrrnJijNYGUQ?key=PMEDaw7oHvNTaxPOhXpGT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0700" cy="238125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lastRenderedPageBreak/>
        <w:drawing>
          <wp:inline distT="0" distB="0" distL="0" distR="0">
            <wp:extent cx="5495925" cy="2324100"/>
            <wp:effectExtent l="0" t="0" r="9525" b="0"/>
            <wp:docPr id="17" name="Picture 17" descr="https://lh7-rt.googleusercontent.com/docsz/AD_4nXdhxagjCik_u4O5NRNMce4Dyvw7UkMqtJ1wBjGDB0FYMKhb-JvseydCwXto_11oCaPNHNBVptFXavAqYo2S3CVJXrfUDeX0-A8nrTGkqUWYZTo9TdoYZHgbtyq3sEpzhIjq1QG1iEkviFwqhV6suw?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dhxagjCik_u4O5NRNMce4Dyvw7UkMqtJ1wBjGDB0FYMKhb-JvseydCwXto_11oCaPNHNBVptFXavAqYo2S3CVJXrfUDeX0-A8nrTGkqUWYZTo9TdoYZHgbtyq3sEpzhIjq1QG1iEkviFwqhV6suw?key=PMEDaw7oHvNTaxPOhXpGT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5925" cy="2324100"/>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248275" cy="2257425"/>
            <wp:effectExtent l="0" t="0" r="9525" b="9525"/>
            <wp:docPr id="16" name="Picture 16" descr="https://lh7-rt.googleusercontent.com/docsz/AD_4nXdQIcrHEVutoORafdxpGaV3neYvWGEtApHoI9NuoAvl8zt8saUCKgQc1rRd1HCImiZpooYFg-lSR_dWNXDDToQcc-qc1ONZ6OyDSRYf-j0gGPXm78A8b2pj2-elIUHReyKpfbKm3ij8HHvU2LRK95A?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rt.googleusercontent.com/docsz/AD_4nXdQIcrHEVutoORafdxpGaV3neYvWGEtApHoI9NuoAvl8zt8saUCKgQc1rRd1HCImiZpooYFg-lSR_dWNXDDToQcc-qc1ONZ6OyDSRYf-j0gGPXm78A8b2pj2-elIUHReyKpfbKm3ij8HHvU2LRK95A?key=PMEDaw7oHvNTaxPOhXpGT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275" cy="2257425"/>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drawing>
          <wp:inline distT="0" distB="0" distL="0" distR="0">
            <wp:extent cx="5133975" cy="2181225"/>
            <wp:effectExtent l="0" t="0" r="9525" b="9525"/>
            <wp:docPr id="15" name="Picture 15" descr="https://lh7-rt.googleusercontent.com/docsz/AD_4nXf4PyPuf4h77pXGgkZi2v-a6_f84Grz4cvDRHt4-9237OvpBgMe2zyNbxTSoOcEEYQpRknabS3XQCkbP0HA03o_3dNKkvEwN0QpfWVPDHAhhK3kDPZT6Kv8gKbMY_9qpBhpyP3lMM33UC4BmMKfXyA?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rt.googleusercontent.com/docsz/AD_4nXf4PyPuf4h77pXGgkZi2v-a6_f84Grz4cvDRHt4-9237OvpBgMe2zyNbxTSoOcEEYQpRknabS3XQCkbP0HA03o_3dNKkvEwN0QpfWVPDHAhhK3kDPZT6Kv8gKbMY_9qpBhpyP3lMM33UC4BmMKfXyA?key=PMEDaw7oHvNTaxPOhXpG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3975" cy="2181225"/>
                    </a:xfrm>
                    <a:prstGeom prst="rect">
                      <a:avLst/>
                    </a:prstGeom>
                    <a:noFill/>
                    <a:ln>
                      <a:noFill/>
                    </a:ln>
                  </pic:spPr>
                </pic:pic>
              </a:graphicData>
            </a:graphic>
          </wp:inline>
        </w:drawing>
      </w:r>
    </w:p>
    <w:p w:rsidR="00DA5E0A" w:rsidRPr="00DA5E0A" w:rsidRDefault="00DA5E0A" w:rsidP="00DA5E0A">
      <w:pPr>
        <w:spacing w:after="0" w:line="240" w:lineRule="auto"/>
        <w:rPr>
          <w:rFonts w:ascii="Times New Roman" w:eastAsia="Times New Roman" w:hAnsi="Times New Roman" w:cs="Times New Roman"/>
          <w:sz w:val="24"/>
          <w:szCs w:val="24"/>
          <w:lang w:eastAsia="en-IN"/>
        </w:rPr>
      </w:pPr>
      <w:r w:rsidRPr="00DA5E0A">
        <w:rPr>
          <w:rFonts w:ascii="Arial" w:eastAsia="Times New Roman" w:hAnsi="Arial" w:cs="Arial"/>
          <w:color w:val="35475C"/>
          <w:sz w:val="24"/>
          <w:szCs w:val="24"/>
          <w:shd w:val="clear" w:color="auto" w:fill="FFFFFF"/>
          <w:lang w:eastAsia="en-IN"/>
        </w:rPr>
        <w:br/>
      </w:r>
      <w:r w:rsidRPr="00DA5E0A">
        <w:rPr>
          <w:rFonts w:ascii="Arial" w:eastAsia="Times New Roman" w:hAnsi="Arial" w:cs="Arial"/>
          <w:color w:val="35475C"/>
          <w:sz w:val="24"/>
          <w:szCs w:val="24"/>
          <w:shd w:val="clear" w:color="auto" w:fill="FFFFFF"/>
          <w:lang w:eastAsia="en-IN"/>
        </w:rPr>
        <w:br/>
      </w:r>
      <w:r w:rsidRPr="00DA5E0A">
        <w:rPr>
          <w:rFonts w:ascii="Arial" w:eastAsia="Times New Roman" w:hAnsi="Arial" w:cs="Arial"/>
          <w:color w:val="35475C"/>
          <w:sz w:val="24"/>
          <w:szCs w:val="24"/>
          <w:shd w:val="clear" w:color="auto" w:fill="FFFFFF"/>
          <w:lang w:eastAsia="en-IN"/>
        </w:rPr>
        <w:br/>
      </w:r>
    </w:p>
    <w:p w:rsidR="00DA5E0A" w:rsidRPr="00DA5E0A" w:rsidRDefault="00DA5E0A" w:rsidP="00DA5E0A">
      <w:pPr>
        <w:shd w:val="clear" w:color="auto" w:fill="FFFFFF"/>
        <w:spacing w:after="0" w:line="240" w:lineRule="auto"/>
        <w:jc w:val="center"/>
        <w:rPr>
          <w:rFonts w:ascii="Arial" w:eastAsia="Times New Roman" w:hAnsi="Arial" w:cs="Arial"/>
          <w:color w:val="35475C"/>
          <w:sz w:val="21"/>
          <w:szCs w:val="21"/>
          <w:lang w:eastAsia="en-IN"/>
        </w:rPr>
      </w:pPr>
      <w:r w:rsidRPr="00DA5E0A">
        <w:rPr>
          <w:rFonts w:ascii="Arial" w:eastAsia="Times New Roman" w:hAnsi="Arial" w:cs="Arial"/>
          <w:noProof/>
          <w:color w:val="000000"/>
          <w:sz w:val="24"/>
          <w:szCs w:val="24"/>
          <w:bdr w:val="none" w:sz="0" w:space="0" w:color="auto" w:frame="1"/>
          <w:lang w:eastAsia="en-IN"/>
        </w:rPr>
        <w:lastRenderedPageBreak/>
        <w:drawing>
          <wp:inline distT="0" distB="0" distL="0" distR="0">
            <wp:extent cx="5695950" cy="2714625"/>
            <wp:effectExtent l="0" t="0" r="0" b="9525"/>
            <wp:docPr id="14" name="Picture 14" descr="https://lh7-rt.googleusercontent.com/docsz/AD_4nXcsBL4TbreQGioPVM3ep9zKnn5viy1YyH6URHOXfiOk9cEImpoK0BEJQgk0MY4fwvqYd4OZKkomYh-BJO7UO_6nSslK8bxVJtzfJDU-kIV6P1awru5vbHQrHUgXEhz961hJwxWtCJbFPZNIsEAeSdk?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rt.googleusercontent.com/docsz/AD_4nXcsBL4TbreQGioPVM3ep9zKnn5viy1YyH6URHOXfiOk9cEImpoK0BEJQgk0MY4fwvqYd4OZKkomYh-BJO7UO_6nSslK8bxVJtzfJDU-kIV6P1awru5vbHQrHUgXEhz961hJwxWtCJbFPZNIsEAeSdk?key=PMEDaw7oHvNTaxPOhXpGT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95950" cy="2714625"/>
                    </a:xfrm>
                    <a:prstGeom prst="rect">
                      <a:avLst/>
                    </a:prstGeom>
                    <a:noFill/>
                    <a:ln>
                      <a:noFill/>
                    </a:ln>
                  </pic:spPr>
                </pic:pic>
              </a:graphicData>
            </a:graphic>
          </wp:inline>
        </w:drawing>
      </w:r>
    </w:p>
    <w:p w:rsidR="00DA5E0A" w:rsidRPr="00DA5E0A" w:rsidRDefault="00DA5E0A" w:rsidP="00DA5E0A">
      <w:pPr>
        <w:shd w:val="clear" w:color="auto" w:fill="FFFFFF"/>
        <w:spacing w:after="200" w:line="240" w:lineRule="auto"/>
        <w:jc w:val="center"/>
        <w:rPr>
          <w:rFonts w:ascii="Arial" w:eastAsia="Times New Roman" w:hAnsi="Arial" w:cs="Arial"/>
          <w:color w:val="35475C"/>
          <w:sz w:val="21"/>
          <w:szCs w:val="21"/>
          <w:lang w:eastAsia="en-IN"/>
        </w:rPr>
      </w:pPr>
      <w:r w:rsidRPr="00DA5E0A">
        <w:rPr>
          <w:rFonts w:ascii="Arial" w:eastAsia="Times New Roman" w:hAnsi="Arial" w:cs="Arial"/>
          <w:i/>
          <w:iCs/>
          <w:color w:val="1F497D"/>
          <w:sz w:val="24"/>
          <w:szCs w:val="24"/>
          <w:lang w:eastAsia="en-IN"/>
        </w:rPr>
        <w:t>.</w:t>
      </w:r>
    </w:p>
    <w:p w:rsidR="00DA5E0A" w:rsidRPr="00DA5E0A" w:rsidRDefault="00DA5E0A" w:rsidP="00DA5E0A">
      <w:pPr>
        <w:shd w:val="clear" w:color="auto" w:fill="FFFFFF"/>
        <w:spacing w:after="200" w:line="240" w:lineRule="auto"/>
        <w:jc w:val="center"/>
        <w:rPr>
          <w:rFonts w:ascii="Arial" w:eastAsia="Times New Roman" w:hAnsi="Arial" w:cs="Arial"/>
          <w:color w:val="35475C"/>
          <w:sz w:val="21"/>
          <w:szCs w:val="21"/>
          <w:lang w:eastAsia="en-IN"/>
        </w:rPr>
      </w:pPr>
    </w:p>
    <w:p w:rsidR="00481D1C" w:rsidRPr="00481D1C" w:rsidRDefault="00481D1C" w:rsidP="00481D1C">
      <w:pPr>
        <w:pStyle w:val="Heading3"/>
        <w:shd w:val="clear" w:color="auto" w:fill="FFFFFF"/>
        <w:spacing w:before="280" w:beforeAutospacing="0" w:after="80" w:afterAutospacing="0"/>
        <w:jc w:val="both"/>
        <w:rPr>
          <w:rFonts w:ascii="Arial" w:hAnsi="Arial" w:cs="Arial"/>
          <w:color w:val="35475C"/>
          <w:sz w:val="36"/>
          <w:szCs w:val="36"/>
        </w:rPr>
      </w:pPr>
    </w:p>
    <w:p w:rsidR="00481D1C" w:rsidRDefault="00481D1C" w:rsidP="00481D1C">
      <w:pPr>
        <w:pStyle w:val="NormalWeb"/>
        <w:shd w:val="clear" w:color="auto" w:fill="FFFFFF"/>
        <w:spacing w:before="240" w:beforeAutospacing="0" w:after="240" w:afterAutospacing="0"/>
        <w:jc w:val="both"/>
        <w:rPr>
          <w:rFonts w:ascii="Arial" w:hAnsi="Arial" w:cs="Arial"/>
          <w:color w:val="35475C"/>
          <w:sz w:val="21"/>
          <w:szCs w:val="21"/>
        </w:rPr>
      </w:pPr>
    </w:p>
    <w:p w:rsidR="00481D1C" w:rsidRDefault="00481D1C" w:rsidP="00481D1C">
      <w:pPr>
        <w:pStyle w:val="NormalWeb"/>
        <w:shd w:val="clear" w:color="auto" w:fill="FFFFFF"/>
        <w:spacing w:before="240" w:beforeAutospacing="0" w:after="240" w:afterAutospacing="0"/>
        <w:jc w:val="both"/>
        <w:rPr>
          <w:rFonts w:ascii="Arial" w:hAnsi="Arial" w:cs="Arial"/>
          <w:color w:val="35475C"/>
          <w:sz w:val="21"/>
          <w:szCs w:val="21"/>
        </w:rPr>
      </w:pPr>
    </w:p>
    <w:p w:rsidR="0087629F" w:rsidRDefault="008C446C"/>
    <w:sectPr w:rsidR="008762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446C" w:rsidRDefault="008C446C" w:rsidP="00DA5E0A">
      <w:pPr>
        <w:spacing w:after="0" w:line="240" w:lineRule="auto"/>
      </w:pPr>
      <w:r>
        <w:separator/>
      </w:r>
    </w:p>
  </w:endnote>
  <w:endnote w:type="continuationSeparator" w:id="0">
    <w:p w:rsidR="008C446C" w:rsidRDefault="008C446C" w:rsidP="00DA5E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446C" w:rsidRDefault="008C446C" w:rsidP="00DA5E0A">
      <w:pPr>
        <w:spacing w:after="0" w:line="240" w:lineRule="auto"/>
      </w:pPr>
      <w:r>
        <w:separator/>
      </w:r>
    </w:p>
  </w:footnote>
  <w:footnote w:type="continuationSeparator" w:id="0">
    <w:p w:rsidR="008C446C" w:rsidRDefault="008C446C" w:rsidP="00DA5E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F4054"/>
    <w:multiLevelType w:val="multilevel"/>
    <w:tmpl w:val="4E8C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B01BB8"/>
    <w:multiLevelType w:val="multilevel"/>
    <w:tmpl w:val="25A6B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CA25B5A"/>
    <w:multiLevelType w:val="multilevel"/>
    <w:tmpl w:val="B3903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D87214D"/>
    <w:multiLevelType w:val="multilevel"/>
    <w:tmpl w:val="7B2E1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275063"/>
    <w:multiLevelType w:val="multilevel"/>
    <w:tmpl w:val="7C24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0FB6162"/>
    <w:multiLevelType w:val="multilevel"/>
    <w:tmpl w:val="5BDED1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4E32120"/>
    <w:multiLevelType w:val="multilevel"/>
    <w:tmpl w:val="1374B3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D86043F"/>
    <w:multiLevelType w:val="multilevel"/>
    <w:tmpl w:val="07D6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3"/>
  </w:num>
  <w:num w:numId="4">
    <w:abstractNumId w:val="5"/>
    <w:lvlOverride w:ilvl="0">
      <w:lvl w:ilvl="0">
        <w:numFmt w:val="decimal"/>
        <w:lvlText w:val="%1."/>
        <w:lvlJc w:val="left"/>
      </w:lvl>
    </w:lvlOverride>
  </w:num>
  <w:num w:numId="5">
    <w:abstractNumId w:val="6"/>
    <w:lvlOverride w:ilvl="0">
      <w:lvl w:ilvl="0">
        <w:numFmt w:val="decimal"/>
        <w:lvlText w:val="%1."/>
        <w:lvlJc w:val="left"/>
      </w:lvl>
    </w:lvlOverride>
  </w:num>
  <w:num w:numId="6">
    <w:abstractNumId w:val="0"/>
  </w:num>
  <w:num w:numId="7">
    <w:abstractNumId w:val="1"/>
  </w:num>
  <w:num w:numId="8">
    <w:abstractNumId w:val="2"/>
  </w:num>
  <w:num w:numId="9">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D1C"/>
    <w:rsid w:val="00116595"/>
    <w:rsid w:val="00481D1C"/>
    <w:rsid w:val="0075665B"/>
    <w:rsid w:val="008C446C"/>
    <w:rsid w:val="00D74FBE"/>
    <w:rsid w:val="00DA5E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81D694-2DF0-48E9-98CF-4D522F5B3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81D1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481D1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1D1C"/>
    <w:rPr>
      <w:rFonts w:ascii="Times New Roman" w:eastAsia="Times New Roman" w:hAnsi="Times New Roman" w:cs="Times New Roman"/>
      <w:b/>
      <w:bCs/>
      <w:sz w:val="27"/>
      <w:szCs w:val="27"/>
      <w:lang w:eastAsia="en-IN"/>
    </w:rPr>
  </w:style>
  <w:style w:type="paragraph" w:customStyle="1" w:styleId="projectcategorytext">
    <w:name w:val="project_category_text"/>
    <w:basedOn w:val="Normal"/>
    <w:rsid w:val="00481D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rojectdesciption">
    <w:name w:val="project_desciption"/>
    <w:basedOn w:val="Normal"/>
    <w:rsid w:val="00481D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481D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481D1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423338">
      <w:bodyDiv w:val="1"/>
      <w:marLeft w:val="0"/>
      <w:marRight w:val="0"/>
      <w:marTop w:val="0"/>
      <w:marBottom w:val="0"/>
      <w:divBdr>
        <w:top w:val="none" w:sz="0" w:space="0" w:color="auto"/>
        <w:left w:val="none" w:sz="0" w:space="0" w:color="auto"/>
        <w:bottom w:val="none" w:sz="0" w:space="0" w:color="auto"/>
        <w:right w:val="none" w:sz="0" w:space="0" w:color="auto"/>
      </w:divBdr>
    </w:div>
    <w:div w:id="462618808">
      <w:bodyDiv w:val="1"/>
      <w:marLeft w:val="0"/>
      <w:marRight w:val="0"/>
      <w:marTop w:val="0"/>
      <w:marBottom w:val="0"/>
      <w:divBdr>
        <w:top w:val="none" w:sz="0" w:space="0" w:color="auto"/>
        <w:left w:val="none" w:sz="0" w:space="0" w:color="auto"/>
        <w:bottom w:val="none" w:sz="0" w:space="0" w:color="auto"/>
        <w:right w:val="none" w:sz="0" w:space="0" w:color="auto"/>
      </w:divBdr>
    </w:div>
    <w:div w:id="711080052">
      <w:bodyDiv w:val="1"/>
      <w:marLeft w:val="0"/>
      <w:marRight w:val="0"/>
      <w:marTop w:val="0"/>
      <w:marBottom w:val="0"/>
      <w:divBdr>
        <w:top w:val="none" w:sz="0" w:space="0" w:color="auto"/>
        <w:left w:val="none" w:sz="0" w:space="0" w:color="auto"/>
        <w:bottom w:val="none" w:sz="0" w:space="0" w:color="auto"/>
        <w:right w:val="none" w:sz="0" w:space="0" w:color="auto"/>
      </w:divBdr>
    </w:div>
    <w:div w:id="740177196">
      <w:bodyDiv w:val="1"/>
      <w:marLeft w:val="0"/>
      <w:marRight w:val="0"/>
      <w:marTop w:val="0"/>
      <w:marBottom w:val="0"/>
      <w:divBdr>
        <w:top w:val="none" w:sz="0" w:space="0" w:color="auto"/>
        <w:left w:val="none" w:sz="0" w:space="0" w:color="auto"/>
        <w:bottom w:val="none" w:sz="0" w:space="0" w:color="auto"/>
        <w:right w:val="none" w:sz="0" w:space="0" w:color="auto"/>
      </w:divBdr>
    </w:div>
    <w:div w:id="866256234">
      <w:bodyDiv w:val="1"/>
      <w:marLeft w:val="0"/>
      <w:marRight w:val="0"/>
      <w:marTop w:val="0"/>
      <w:marBottom w:val="0"/>
      <w:divBdr>
        <w:top w:val="none" w:sz="0" w:space="0" w:color="auto"/>
        <w:left w:val="none" w:sz="0" w:space="0" w:color="auto"/>
        <w:bottom w:val="none" w:sz="0" w:space="0" w:color="auto"/>
        <w:right w:val="none" w:sz="0" w:space="0" w:color="auto"/>
      </w:divBdr>
    </w:div>
    <w:div w:id="921567683">
      <w:bodyDiv w:val="1"/>
      <w:marLeft w:val="0"/>
      <w:marRight w:val="0"/>
      <w:marTop w:val="0"/>
      <w:marBottom w:val="0"/>
      <w:divBdr>
        <w:top w:val="none" w:sz="0" w:space="0" w:color="auto"/>
        <w:left w:val="none" w:sz="0" w:space="0" w:color="auto"/>
        <w:bottom w:val="none" w:sz="0" w:space="0" w:color="auto"/>
        <w:right w:val="none" w:sz="0" w:space="0" w:color="auto"/>
      </w:divBdr>
    </w:div>
    <w:div w:id="929431855">
      <w:bodyDiv w:val="1"/>
      <w:marLeft w:val="0"/>
      <w:marRight w:val="0"/>
      <w:marTop w:val="0"/>
      <w:marBottom w:val="0"/>
      <w:divBdr>
        <w:top w:val="none" w:sz="0" w:space="0" w:color="auto"/>
        <w:left w:val="none" w:sz="0" w:space="0" w:color="auto"/>
        <w:bottom w:val="none" w:sz="0" w:space="0" w:color="auto"/>
        <w:right w:val="none" w:sz="0" w:space="0" w:color="auto"/>
      </w:divBdr>
    </w:div>
    <w:div w:id="1168447882">
      <w:bodyDiv w:val="1"/>
      <w:marLeft w:val="0"/>
      <w:marRight w:val="0"/>
      <w:marTop w:val="0"/>
      <w:marBottom w:val="0"/>
      <w:divBdr>
        <w:top w:val="none" w:sz="0" w:space="0" w:color="auto"/>
        <w:left w:val="none" w:sz="0" w:space="0" w:color="auto"/>
        <w:bottom w:val="none" w:sz="0" w:space="0" w:color="auto"/>
        <w:right w:val="none" w:sz="0" w:space="0" w:color="auto"/>
      </w:divBdr>
    </w:div>
    <w:div w:id="1185091473">
      <w:bodyDiv w:val="1"/>
      <w:marLeft w:val="0"/>
      <w:marRight w:val="0"/>
      <w:marTop w:val="0"/>
      <w:marBottom w:val="0"/>
      <w:divBdr>
        <w:top w:val="none" w:sz="0" w:space="0" w:color="auto"/>
        <w:left w:val="none" w:sz="0" w:space="0" w:color="auto"/>
        <w:bottom w:val="none" w:sz="0" w:space="0" w:color="auto"/>
        <w:right w:val="none" w:sz="0" w:space="0" w:color="auto"/>
      </w:divBdr>
      <w:divsChild>
        <w:div w:id="1580747528">
          <w:marLeft w:val="0"/>
          <w:marRight w:val="0"/>
          <w:marTop w:val="0"/>
          <w:marBottom w:val="0"/>
          <w:divBdr>
            <w:top w:val="none" w:sz="0" w:space="0" w:color="auto"/>
            <w:left w:val="none" w:sz="0" w:space="0" w:color="auto"/>
            <w:bottom w:val="none" w:sz="0" w:space="0" w:color="auto"/>
            <w:right w:val="none" w:sz="0" w:space="0" w:color="auto"/>
          </w:divBdr>
        </w:div>
        <w:div w:id="370031435">
          <w:marLeft w:val="0"/>
          <w:marRight w:val="0"/>
          <w:marTop w:val="0"/>
          <w:marBottom w:val="0"/>
          <w:divBdr>
            <w:top w:val="none" w:sz="0" w:space="0" w:color="auto"/>
            <w:left w:val="none" w:sz="0" w:space="0" w:color="auto"/>
            <w:bottom w:val="none" w:sz="0" w:space="0" w:color="auto"/>
            <w:right w:val="none" w:sz="0" w:space="0" w:color="auto"/>
          </w:divBdr>
        </w:div>
      </w:divsChild>
    </w:div>
    <w:div w:id="1343164965">
      <w:bodyDiv w:val="1"/>
      <w:marLeft w:val="0"/>
      <w:marRight w:val="0"/>
      <w:marTop w:val="0"/>
      <w:marBottom w:val="0"/>
      <w:divBdr>
        <w:top w:val="none" w:sz="0" w:space="0" w:color="auto"/>
        <w:left w:val="none" w:sz="0" w:space="0" w:color="auto"/>
        <w:bottom w:val="none" w:sz="0" w:space="0" w:color="auto"/>
        <w:right w:val="none" w:sz="0" w:space="0" w:color="auto"/>
      </w:divBdr>
    </w:div>
    <w:div w:id="1470628789">
      <w:bodyDiv w:val="1"/>
      <w:marLeft w:val="0"/>
      <w:marRight w:val="0"/>
      <w:marTop w:val="0"/>
      <w:marBottom w:val="0"/>
      <w:divBdr>
        <w:top w:val="none" w:sz="0" w:space="0" w:color="auto"/>
        <w:left w:val="none" w:sz="0" w:space="0" w:color="auto"/>
        <w:bottom w:val="none" w:sz="0" w:space="0" w:color="auto"/>
        <w:right w:val="none" w:sz="0" w:space="0" w:color="auto"/>
      </w:divBdr>
    </w:div>
    <w:div w:id="1544562122">
      <w:bodyDiv w:val="1"/>
      <w:marLeft w:val="0"/>
      <w:marRight w:val="0"/>
      <w:marTop w:val="0"/>
      <w:marBottom w:val="0"/>
      <w:divBdr>
        <w:top w:val="none" w:sz="0" w:space="0" w:color="auto"/>
        <w:left w:val="none" w:sz="0" w:space="0" w:color="auto"/>
        <w:bottom w:val="none" w:sz="0" w:space="0" w:color="auto"/>
        <w:right w:val="none" w:sz="0" w:space="0" w:color="auto"/>
      </w:divBdr>
    </w:div>
    <w:div w:id="1580171209">
      <w:bodyDiv w:val="1"/>
      <w:marLeft w:val="0"/>
      <w:marRight w:val="0"/>
      <w:marTop w:val="0"/>
      <w:marBottom w:val="0"/>
      <w:divBdr>
        <w:top w:val="none" w:sz="0" w:space="0" w:color="auto"/>
        <w:left w:val="none" w:sz="0" w:space="0" w:color="auto"/>
        <w:bottom w:val="none" w:sz="0" w:space="0" w:color="auto"/>
        <w:right w:val="none" w:sz="0" w:space="0" w:color="auto"/>
      </w:divBdr>
    </w:div>
    <w:div w:id="1582131505">
      <w:bodyDiv w:val="1"/>
      <w:marLeft w:val="0"/>
      <w:marRight w:val="0"/>
      <w:marTop w:val="0"/>
      <w:marBottom w:val="0"/>
      <w:divBdr>
        <w:top w:val="none" w:sz="0" w:space="0" w:color="auto"/>
        <w:left w:val="none" w:sz="0" w:space="0" w:color="auto"/>
        <w:bottom w:val="none" w:sz="0" w:space="0" w:color="auto"/>
        <w:right w:val="none" w:sz="0" w:space="0" w:color="auto"/>
      </w:divBdr>
    </w:div>
    <w:div w:id="1753116942">
      <w:bodyDiv w:val="1"/>
      <w:marLeft w:val="0"/>
      <w:marRight w:val="0"/>
      <w:marTop w:val="0"/>
      <w:marBottom w:val="0"/>
      <w:divBdr>
        <w:top w:val="none" w:sz="0" w:space="0" w:color="auto"/>
        <w:left w:val="none" w:sz="0" w:space="0" w:color="auto"/>
        <w:bottom w:val="none" w:sz="0" w:space="0" w:color="auto"/>
        <w:right w:val="none" w:sz="0" w:space="0" w:color="auto"/>
      </w:divBdr>
    </w:div>
    <w:div w:id="1756855534">
      <w:bodyDiv w:val="1"/>
      <w:marLeft w:val="0"/>
      <w:marRight w:val="0"/>
      <w:marTop w:val="0"/>
      <w:marBottom w:val="0"/>
      <w:divBdr>
        <w:top w:val="none" w:sz="0" w:space="0" w:color="auto"/>
        <w:left w:val="none" w:sz="0" w:space="0" w:color="auto"/>
        <w:bottom w:val="none" w:sz="0" w:space="0" w:color="auto"/>
        <w:right w:val="none" w:sz="0" w:space="0" w:color="auto"/>
      </w:divBdr>
    </w:div>
    <w:div w:id="1794984218">
      <w:bodyDiv w:val="1"/>
      <w:marLeft w:val="0"/>
      <w:marRight w:val="0"/>
      <w:marTop w:val="0"/>
      <w:marBottom w:val="0"/>
      <w:divBdr>
        <w:top w:val="none" w:sz="0" w:space="0" w:color="auto"/>
        <w:left w:val="none" w:sz="0" w:space="0" w:color="auto"/>
        <w:bottom w:val="none" w:sz="0" w:space="0" w:color="auto"/>
        <w:right w:val="none" w:sz="0" w:space="0" w:color="auto"/>
      </w:divBdr>
    </w:div>
    <w:div w:id="186694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388D3-B157-4165-9798-A1FD1ADCC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Pages>
  <Words>476</Words>
  <Characters>2718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2025-09-08T05:45:00Z</dcterms:created>
  <dcterms:modified xsi:type="dcterms:W3CDTF">2025-09-08T06:10:00Z</dcterms:modified>
</cp:coreProperties>
</file>